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27" w:rsidRDefault="00454ED8" w:rsidP="002C3327">
      <w:pPr>
        <w:spacing w:after="0" w:line="240" w:lineRule="auto"/>
        <w:jc w:val="center"/>
        <w:rPr>
          <w:rFonts w:ascii="Times New Roman" w:hAnsi="Times New Roman"/>
          <w:b/>
          <w:sz w:val="28"/>
          <w:szCs w:val="28"/>
        </w:rPr>
      </w:pPr>
      <w:r w:rsidRPr="00454ED8">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58240" stroked="f">
            <v:textbox>
              <w:txbxContent>
                <w:p w:rsidR="002C3327" w:rsidRDefault="002C3327" w:rsidP="002C3327"/>
              </w:txbxContent>
            </v:textbox>
          </v:shape>
        </w:pict>
      </w:r>
      <w:r w:rsidR="002C3327" w:rsidRPr="00B50A41">
        <w:rPr>
          <w:rFonts w:ascii="Times New Roman" w:hAnsi="Times New Roman"/>
          <w:b/>
          <w:sz w:val="28"/>
          <w:szCs w:val="28"/>
        </w:rPr>
        <w:t xml:space="preserve">STUDY ON </w:t>
      </w:r>
      <w:r w:rsidR="002C3327" w:rsidRPr="0040414E">
        <w:rPr>
          <w:rFonts w:ascii="Times New Roman" w:hAnsi="Times New Roman"/>
          <w:b/>
          <w:sz w:val="28"/>
          <w:szCs w:val="28"/>
        </w:rPr>
        <w:t xml:space="preserve">AUTOMOTIVE ENGINES AND DIESEL EQUIPMENT </w:t>
      </w:r>
      <w:r w:rsidR="002C3327" w:rsidRPr="00B50A41">
        <w:rPr>
          <w:rFonts w:ascii="Times New Roman" w:hAnsi="Times New Roman"/>
          <w:b/>
          <w:sz w:val="28"/>
          <w:szCs w:val="28"/>
        </w:rPr>
        <w:t>ALLOY FATIGUE OF PLASMA BEHAVIOUR YTTRIA-ZIRCONIA THERMAL SPRAYED</w:t>
      </w:r>
    </w:p>
    <w:p w:rsidR="002C3327" w:rsidRPr="00B50A41" w:rsidRDefault="002C3327" w:rsidP="002C3327">
      <w:pPr>
        <w:spacing w:after="0" w:line="240" w:lineRule="auto"/>
        <w:jc w:val="center"/>
        <w:rPr>
          <w:rFonts w:ascii="Times New Roman" w:hAnsi="Times New Roman"/>
          <w:b/>
          <w:sz w:val="20"/>
          <w:szCs w:val="20"/>
        </w:rPr>
      </w:pPr>
    </w:p>
    <w:p w:rsidR="002C3327" w:rsidRPr="00B50A41" w:rsidRDefault="002C3327" w:rsidP="002C3327">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2C3327" w:rsidRPr="00B50A41" w:rsidRDefault="002C3327" w:rsidP="002C3327">
      <w:pPr>
        <w:spacing w:after="0"/>
        <w:jc w:val="center"/>
        <w:rPr>
          <w:sz w:val="18"/>
          <w:szCs w:val="18"/>
        </w:rPr>
      </w:pPr>
    </w:p>
    <w:p w:rsidR="002C3327" w:rsidRPr="00B50A41" w:rsidRDefault="002C3327" w:rsidP="002C3327">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2C3327" w:rsidRPr="00B50A41" w:rsidRDefault="002C3327" w:rsidP="002C3327">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2C3327" w:rsidRPr="00B50A41" w:rsidRDefault="002C3327" w:rsidP="002C3327">
      <w:pPr>
        <w:spacing w:after="0" w:line="240" w:lineRule="auto"/>
        <w:jc w:val="center"/>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jc w:val="both"/>
        <w:rPr>
          <w:rFonts w:ascii="Times New Roman" w:hAnsi="Times New Roman"/>
          <w:b/>
          <w:sz w:val="18"/>
          <w:szCs w:val="18"/>
        </w:rPr>
      </w:pPr>
    </w:p>
    <w:p w:rsidR="002C3327" w:rsidRPr="00D85E58" w:rsidRDefault="002C3327" w:rsidP="002C3327">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 xml:space="preserve">These instructions give you guidelines for preparing papers for the International </w:t>
      </w:r>
      <w:proofErr w:type="gramStart"/>
      <w:r w:rsidRPr="00D85E58">
        <w:rPr>
          <w:rFonts w:ascii="Times New Roman" w:hAnsi="Times New Roman"/>
          <w:bCs/>
          <w:sz w:val="18"/>
          <w:szCs w:val="18"/>
        </w:rPr>
        <w:t>conference  ICCSE</w:t>
      </w:r>
      <w:proofErr w:type="gramEnd"/>
      <w:r w:rsidRPr="00D85E58">
        <w:rPr>
          <w:rFonts w:ascii="Times New Roman" w:hAnsi="Times New Roman"/>
          <w:bCs/>
          <w:sz w:val="18"/>
          <w:szCs w:val="18"/>
        </w:rPr>
        <w:t>)</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2C3327"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xml:space="preserve">: </w:t>
      </w:r>
      <w:proofErr w:type="spellStart"/>
      <w:r w:rsidRPr="00B50A41">
        <w:rPr>
          <w:rFonts w:ascii="Times New Roman" w:hAnsi="Times New Roman"/>
          <w:sz w:val="18"/>
          <w:szCs w:val="18"/>
        </w:rPr>
        <w:t>Aluminium</w:t>
      </w:r>
      <w:proofErr w:type="spellEnd"/>
      <w:r w:rsidRPr="00B50A41">
        <w:rPr>
          <w:rFonts w:ascii="Times New Roman" w:hAnsi="Times New Roman"/>
          <w:sz w:val="18"/>
          <w:szCs w:val="18"/>
        </w:rPr>
        <w:t xml:space="preserve"> Alloys, Plasma Spray, Thermal Barrier Coatings, Thermal Fatigue, </w:t>
      </w:r>
      <w:proofErr w:type="spellStart"/>
      <w:r w:rsidRPr="00B50A41">
        <w:rPr>
          <w:rFonts w:ascii="Times New Roman" w:hAnsi="Times New Roman"/>
          <w:sz w:val="18"/>
          <w:szCs w:val="18"/>
        </w:rPr>
        <w:t>Yttria-Zirconia</w:t>
      </w:r>
      <w:proofErr w:type="spellEnd"/>
      <w:r w:rsidRPr="00B50A41">
        <w:rPr>
          <w:rFonts w:ascii="Times New Roman" w:hAnsi="Times New Roman"/>
          <w:sz w:val="18"/>
          <w:szCs w:val="18"/>
        </w:rPr>
        <w:t>.</w:t>
      </w:r>
    </w:p>
    <w:p w:rsidR="002C3327" w:rsidRPr="00B50A41" w:rsidRDefault="002C3327" w:rsidP="002C3327">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1F0F74" w:rsidRDefault="001F0F74"/>
    <w:sectPr w:rsidR="001F0F74" w:rsidSect="001F0F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5DB" w:rsidRDefault="001275DB" w:rsidP="00C220E4">
      <w:pPr>
        <w:spacing w:after="0" w:line="240" w:lineRule="auto"/>
      </w:pPr>
      <w:r>
        <w:separator/>
      </w:r>
    </w:p>
  </w:endnote>
  <w:endnote w:type="continuationSeparator" w:id="1">
    <w:p w:rsidR="001275DB" w:rsidRDefault="001275DB" w:rsidP="00C2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C22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5DB" w:rsidRDefault="001275DB" w:rsidP="00C220E4">
      <w:pPr>
        <w:spacing w:after="0" w:line="240" w:lineRule="auto"/>
      </w:pPr>
      <w:r>
        <w:separator/>
      </w:r>
    </w:p>
  </w:footnote>
  <w:footnote w:type="continuationSeparator" w:id="1">
    <w:p w:rsidR="001275DB" w:rsidRDefault="001275DB" w:rsidP="00C22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54ED8">
    <w:pPr>
      <w:pStyle w:val="Header"/>
    </w:pPr>
    <w:r w:rsidRPr="00454E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4198" o:spid="_x0000_s2050" type="#_x0000_t136" style="position:absolute;margin-left:0;margin-top:0;width:575.7pt;height:60.6pt;rotation:315;z-index:-251654144;mso-position-horizontal:center;mso-position-horizontal-relative:margin;mso-position-vertical:center;mso-position-vertical-relative:margin" o:allowincell="f" fillcolor="#00b050" stroked="f">
          <v:fill opacity=".5"/>
          <v:textpath style="font-family:&quot;Cambria&quot;;font-size:1pt" string="Biofora 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54ED8">
    <w:pPr>
      <w:pStyle w:val="Header"/>
    </w:pPr>
    <w:r w:rsidRPr="00454E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4199" o:spid="_x0000_s2051" type="#_x0000_t136" style="position:absolute;margin-left:0;margin-top:0;width:575.7pt;height:60.6pt;rotation:315;z-index:-251652096;mso-position-horizontal:center;mso-position-horizontal-relative:margin;mso-position-vertical:center;mso-position-vertical-relative:margin" o:allowincell="f" fillcolor="#00b050" stroked="f">
          <v:fill opacity=".5"/>
          <v:textpath style="font-family:&quot;Cambria&quot;;font-size:1pt" string="Biofora Sample Pap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E4" w:rsidRDefault="00454ED8">
    <w:pPr>
      <w:pStyle w:val="Header"/>
    </w:pPr>
    <w:r w:rsidRPr="00454E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4197" o:spid="_x0000_s2049" type="#_x0000_t136" style="position:absolute;margin-left:0;margin-top:0;width:575.7pt;height:60.6pt;rotation:315;z-index:-251656192;mso-position-horizontal:center;mso-position-horizontal-relative:margin;mso-position-vertical:center;mso-position-vertical-relative:margin" o:allowincell="f" fillcolor="#00b050" stroked="f">
          <v:fill opacity=".5"/>
          <v:textpath style="font-family:&quot;Cambria&quot;;font-size:1pt" string="Biofora Sample Pap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C3327"/>
    <w:rsid w:val="001275DB"/>
    <w:rsid w:val="001A3748"/>
    <w:rsid w:val="001F0F74"/>
    <w:rsid w:val="002C3327"/>
    <w:rsid w:val="00454ED8"/>
    <w:rsid w:val="00476F90"/>
    <w:rsid w:val="007D56F8"/>
    <w:rsid w:val="00934BDC"/>
    <w:rsid w:val="00C220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2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20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0E4"/>
    <w:rPr>
      <w:rFonts w:eastAsiaTheme="minorEastAsia"/>
      <w:lang w:val="en-US"/>
    </w:rPr>
  </w:style>
  <w:style w:type="paragraph" w:styleId="Footer">
    <w:name w:val="footer"/>
    <w:basedOn w:val="Normal"/>
    <w:link w:val="FooterChar"/>
    <w:uiPriority w:val="99"/>
    <w:semiHidden/>
    <w:unhideWhenUsed/>
    <w:rsid w:val="00C22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20E4"/>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DC35-A2DA-4559-88B8-F0CB02A5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dc:creator>
  <cp:lastModifiedBy>user</cp:lastModifiedBy>
  <cp:revision>3</cp:revision>
  <dcterms:created xsi:type="dcterms:W3CDTF">2019-11-09T03:57:00Z</dcterms:created>
  <dcterms:modified xsi:type="dcterms:W3CDTF">2020-04-03T08:05:00Z</dcterms:modified>
</cp:coreProperties>
</file>